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7BC" w:rsidRPr="00CC77BC" w:rsidRDefault="00CC77BC" w:rsidP="00CC77B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ВЫГОДНЫЕ ПОТРЕБИТЕЛЬСКИЕ КРЕДИТЫ ДЛЯ ЧЛЕНОВ ПРОФСОЮЗА</w:t>
      </w:r>
    </w:p>
    <w:p w:rsidR="00CC77BC" w:rsidRPr="00CC77BC" w:rsidRDefault="00CC77BC" w:rsidP="00CC77B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31417F" w:rsidRDefault="0031417F" w:rsidP="0031417F">
      <w:pPr>
        <w:pStyle w:val="a6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Татарская республиканская профсоюзная организация работников образования и АК Барс банк продлили программу льготного потребительского кредитования. Воспользоваться </w:t>
      </w:r>
      <w:proofErr w:type="spellStart"/>
      <w:r>
        <w:rPr>
          <w:rFonts w:ascii="Georgia" w:hAnsi="Georgia"/>
          <w:color w:val="333333"/>
        </w:rPr>
        <w:t>ее</w:t>
      </w:r>
      <w:proofErr w:type="spellEnd"/>
      <w:r>
        <w:rPr>
          <w:rFonts w:ascii="Georgia" w:hAnsi="Georgia"/>
          <w:color w:val="333333"/>
        </w:rPr>
        <w:t xml:space="preserve"> могут только члены профсоюза образования</w:t>
      </w:r>
      <w:r>
        <w:rPr>
          <w:rFonts w:ascii="Georgia" w:hAnsi="Georgia"/>
          <w:color w:val="333333"/>
        </w:rPr>
        <w:t xml:space="preserve">, не менее </w:t>
      </w:r>
      <w:proofErr w:type="gramStart"/>
      <w:r>
        <w:rPr>
          <w:rFonts w:ascii="Georgia" w:hAnsi="Georgia"/>
          <w:color w:val="333333"/>
        </w:rPr>
        <w:t>года</w:t>
      </w:r>
      <w:proofErr w:type="gramEnd"/>
      <w:r>
        <w:rPr>
          <w:rFonts w:ascii="Georgia" w:hAnsi="Georgia"/>
          <w:color w:val="333333"/>
        </w:rPr>
        <w:t xml:space="preserve"> состоящие в профсоюзе</w:t>
      </w:r>
      <w:r>
        <w:rPr>
          <w:rFonts w:ascii="Georgia" w:hAnsi="Georgia"/>
          <w:color w:val="333333"/>
        </w:rPr>
        <w:t>. Ставка – 12% годовых. </w:t>
      </w:r>
    </w:p>
    <w:p w:rsidR="00CC77BC" w:rsidRPr="00CC77BC" w:rsidRDefault="00CC77BC" w:rsidP="00CC77BC">
      <w:pPr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данной программы кредитования действуют следующие условия: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8"/>
        <w:gridCol w:w="4800"/>
      </w:tblGrid>
      <w:tr w:rsidR="00CC77BC" w:rsidRPr="00CC77BC" w:rsidTr="00CC77BC">
        <w:trPr>
          <w:trHeight w:val="620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действия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Филиалы РТ</w:t>
            </w:r>
          </w:p>
        </w:tc>
      </w:tr>
      <w:tr w:rsidR="00CC77BC" w:rsidRPr="00CC77BC" w:rsidTr="00CC77BC">
        <w:trPr>
          <w:trHeight w:val="651"/>
          <w:tblCellSpacing w:w="15" w:type="dxa"/>
        </w:trPr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Рубли РФ</w:t>
            </w:r>
          </w:p>
        </w:tc>
      </w:tr>
      <w:tr w:rsidR="00CC77BC" w:rsidRPr="00CC77BC" w:rsidTr="00CC77BC">
        <w:trPr>
          <w:trHeight w:val="530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кредита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обеспечения</w:t>
            </w:r>
          </w:p>
        </w:tc>
      </w:tr>
      <w:tr w:rsidR="00CC77BC" w:rsidRPr="00CC77BC" w:rsidTr="00CC77BC">
        <w:trPr>
          <w:trHeight w:val="549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Минимальная сумма кредита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тыс. рублей</w:t>
            </w:r>
          </w:p>
        </w:tc>
      </w:tr>
      <w:tr w:rsidR="00CC77BC" w:rsidRPr="00CC77BC" w:rsidTr="00CC77BC">
        <w:trPr>
          <w:trHeight w:val="569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сумма кредита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тыс. рублей</w:t>
            </w:r>
          </w:p>
        </w:tc>
      </w:tr>
      <w:tr w:rsidR="00CC77BC" w:rsidRPr="00CC77BC" w:rsidTr="00CC77BC">
        <w:trPr>
          <w:trHeight w:val="589"/>
          <w:tblCellSpacing w:w="15" w:type="dxa"/>
        </w:trPr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кредита, мес.</w:t>
            </w:r>
          </w:p>
        </w:tc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 3 до 12</w:t>
            </w:r>
          </w:p>
        </w:tc>
      </w:tr>
      <w:tr w:rsidR="00CC77BC" w:rsidRPr="00CC77BC" w:rsidTr="00CC77BC">
        <w:trPr>
          <w:trHeight w:val="623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Процентная ставка, годовых</w:t>
            </w:r>
          </w:p>
        </w:tc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12,0%</w:t>
            </w:r>
          </w:p>
        </w:tc>
      </w:tr>
      <w:tr w:rsidR="00CC77BC" w:rsidRPr="00CC77BC" w:rsidTr="00CC77BC">
        <w:trPr>
          <w:trHeight w:val="793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Страхование жизни и потери трудоспособности заемщика</w:t>
            </w:r>
          </w:p>
        </w:tc>
        <w:tc>
          <w:tcPr>
            <w:tcW w:w="0" w:type="auto"/>
            <w:hideMark/>
          </w:tcPr>
          <w:p w:rsidR="00CC77BC" w:rsidRPr="00CC77BC" w:rsidRDefault="00CC77BC" w:rsidP="00623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Страховая премия не включается в сумму кредита</w:t>
            </w:r>
          </w:p>
        </w:tc>
      </w:tr>
    </w:tbl>
    <w:p w:rsidR="0031417F" w:rsidRDefault="00CC77BC" w:rsidP="0031417F">
      <w:pPr>
        <w:pStyle w:val="a6"/>
        <w:shd w:val="clear" w:color="auto" w:fill="FFFFFF"/>
        <w:spacing w:before="0" w:beforeAutospacing="0" w:after="150" w:afterAutospacing="0"/>
        <w:rPr>
          <w:rStyle w:val="a7"/>
          <w:rFonts w:ascii="Georgia" w:hAnsi="Georgia"/>
          <w:color w:val="333333"/>
        </w:rPr>
      </w:pPr>
      <w:r w:rsidRPr="00CC77BC">
        <w:rPr>
          <w:sz w:val="28"/>
          <w:szCs w:val="28"/>
        </w:rPr>
        <w:br/>
      </w:r>
      <w:r w:rsidR="0031417F">
        <w:rPr>
          <w:rStyle w:val="a7"/>
          <w:rFonts w:ascii="Georgia" w:hAnsi="Georgia"/>
          <w:color w:val="333333"/>
        </w:rPr>
        <w:t xml:space="preserve">Для этого необходимо подойти по адресу: ул. </w:t>
      </w:r>
      <w:proofErr w:type="spellStart"/>
      <w:r w:rsidR="0031417F">
        <w:rPr>
          <w:rStyle w:val="a7"/>
          <w:rFonts w:ascii="Georgia" w:hAnsi="Georgia"/>
          <w:color w:val="333333"/>
        </w:rPr>
        <w:t>Ахтубинская</w:t>
      </w:r>
      <w:proofErr w:type="spellEnd"/>
      <w:r w:rsidR="0031417F">
        <w:rPr>
          <w:rStyle w:val="a7"/>
          <w:rFonts w:ascii="Georgia" w:hAnsi="Georgia"/>
          <w:color w:val="333333"/>
        </w:rPr>
        <w:t xml:space="preserve"> д. 6, </w:t>
      </w:r>
      <w:proofErr w:type="spellStart"/>
      <w:r w:rsidR="0031417F">
        <w:rPr>
          <w:rStyle w:val="a7"/>
          <w:rFonts w:ascii="Georgia" w:hAnsi="Georgia"/>
          <w:color w:val="333333"/>
        </w:rPr>
        <w:t>каб</w:t>
      </w:r>
      <w:proofErr w:type="spellEnd"/>
      <w:r w:rsidR="0031417F">
        <w:rPr>
          <w:rStyle w:val="a7"/>
          <w:rFonts w:ascii="Georgia" w:hAnsi="Georgia"/>
          <w:color w:val="333333"/>
        </w:rPr>
        <w:t xml:space="preserve">. </w:t>
      </w:r>
      <w:proofErr w:type="gramStart"/>
      <w:r w:rsidR="0031417F">
        <w:rPr>
          <w:rStyle w:val="a7"/>
          <w:rFonts w:ascii="Georgia" w:hAnsi="Georgia"/>
          <w:color w:val="333333"/>
        </w:rPr>
        <w:t>423  со</w:t>
      </w:r>
      <w:proofErr w:type="gramEnd"/>
      <w:r w:rsidR="0031417F">
        <w:rPr>
          <w:rStyle w:val="a7"/>
          <w:rFonts w:ascii="Georgia" w:hAnsi="Georgia"/>
          <w:color w:val="333333"/>
        </w:rPr>
        <w:t xml:space="preserve"> следующими документами: </w:t>
      </w:r>
    </w:p>
    <w:p w:rsidR="0031417F" w:rsidRDefault="0031417F" w:rsidP="0031417F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- </w:t>
      </w:r>
      <w:r>
        <w:rPr>
          <w:rFonts w:ascii="Georgia" w:hAnsi="Georgia"/>
          <w:color w:val="333333"/>
        </w:rPr>
        <w:t>паспорт</w:t>
      </w:r>
      <w:r>
        <w:rPr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br/>
        <w:t xml:space="preserve">- Копия </w:t>
      </w:r>
      <w:proofErr w:type="spellStart"/>
      <w:r>
        <w:rPr>
          <w:rFonts w:ascii="Georgia" w:hAnsi="Georgia"/>
          <w:color w:val="333333"/>
        </w:rPr>
        <w:t>СНИЛС</w:t>
      </w:r>
      <w:proofErr w:type="spellEnd"/>
      <w:r>
        <w:rPr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br/>
        <w:t>- Профсоюзный билет</w:t>
      </w:r>
    </w:p>
    <w:p w:rsidR="0031417F" w:rsidRDefault="0031417F" w:rsidP="0031417F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Справка с места работы</w:t>
      </w:r>
    </w:p>
    <w:p w:rsidR="0031417F" w:rsidRDefault="0031417F" w:rsidP="0031417F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333333"/>
        </w:rPr>
      </w:pPr>
    </w:p>
    <w:p w:rsidR="00515DCD" w:rsidRDefault="0031417F" w:rsidP="00515DCD">
      <w:pPr>
        <w:spacing w:after="0" w:line="312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основании данных документов будет оформлено ходатайство</w:t>
      </w:r>
      <w:r w:rsidR="00515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Ак Барс Банк. В Банк необходимы следующие документы: </w:t>
      </w:r>
    </w:p>
    <w:p w:rsidR="00D344A9" w:rsidRPr="00CC77BC" w:rsidRDefault="00515DCD" w:rsidP="00515DCD">
      <w:pPr>
        <w:spacing w:after="0" w:line="312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 </w:t>
      </w:r>
      <w:r w:rsidR="00CC77BC"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CC77BC"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C77BC"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Справка 2-</w:t>
      </w:r>
      <w:proofErr w:type="spellStart"/>
      <w:r w:rsidR="00CC77BC"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НДФ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r w:rsidR="00CC77BC"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Копия паспорта (все страницы даже пустые) </w:t>
      </w:r>
      <w:r w:rsidR="00CC77BC"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Копия СНИЛС </w:t>
      </w:r>
      <w:r w:rsidR="00CC77BC"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Копия профсоюзного билета </w:t>
      </w:r>
      <w:r w:rsidR="00CC77BC"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77BC"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77BC" w:rsidRPr="00CC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возникли вопросы звоните:  41-08-82</w:t>
      </w:r>
      <w:bookmarkStart w:id="0" w:name="_GoBack"/>
      <w:bookmarkEnd w:id="0"/>
    </w:p>
    <w:sectPr w:rsidR="00D344A9" w:rsidRPr="00CC77BC" w:rsidSect="00CC77BC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BC"/>
    <w:rsid w:val="0031417F"/>
    <w:rsid w:val="00365FA3"/>
    <w:rsid w:val="00515DCD"/>
    <w:rsid w:val="006236C6"/>
    <w:rsid w:val="009A20FD"/>
    <w:rsid w:val="00A23049"/>
    <w:rsid w:val="00B72D4C"/>
    <w:rsid w:val="00CC77BC"/>
    <w:rsid w:val="00D344A9"/>
    <w:rsid w:val="00F3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03C39-A75D-49EC-B106-05B8DBFA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77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77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dr">
    <w:name w:val="adr"/>
    <w:basedOn w:val="a0"/>
    <w:rsid w:val="00CC77BC"/>
  </w:style>
  <w:style w:type="character" w:styleId="a3">
    <w:name w:val="Hyperlink"/>
    <w:basedOn w:val="a0"/>
    <w:uiPriority w:val="99"/>
    <w:semiHidden/>
    <w:unhideWhenUsed/>
    <w:rsid w:val="00CC77B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7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B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14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141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single" w:sz="6" w:space="0" w:color="CCCCCC"/>
          </w:divBdr>
          <w:divsChild>
            <w:div w:id="11354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9346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</w:div>
          </w:divsChild>
        </w:div>
        <w:div w:id="17652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1016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2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80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8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39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5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5</cp:revision>
  <cp:lastPrinted>2018-04-03T11:02:00Z</cp:lastPrinted>
  <dcterms:created xsi:type="dcterms:W3CDTF">2018-04-04T10:44:00Z</dcterms:created>
  <dcterms:modified xsi:type="dcterms:W3CDTF">2018-04-06T07:45:00Z</dcterms:modified>
</cp:coreProperties>
</file>